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10CA" w14:textId="77777777" w:rsidR="00896A56" w:rsidRDefault="00896A56" w:rsidP="006C6F53">
      <w:pPr>
        <w:spacing w:after="0"/>
        <w:ind w:left="10"/>
        <w:jc w:val="both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2288E305" wp14:editId="7879F0A8">
            <wp:extent cx="6638925" cy="847725"/>
            <wp:effectExtent l="0" t="0" r="9525" b="9525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67894ED" w14:textId="73CCB577" w:rsidR="00896A56" w:rsidRDefault="00896A56" w:rsidP="006C6F53">
      <w:pPr>
        <w:jc w:val="both"/>
      </w:pPr>
    </w:p>
    <w:p w14:paraId="77ED857B" w14:textId="1656D239" w:rsidR="00896A56" w:rsidRDefault="00AB19A2" w:rsidP="0027560D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>
        <w:rPr>
          <w:rFonts w:ascii="Tahoma" w:hAnsi="Tahoma" w:cs="Tahoma"/>
          <w:b/>
          <w:bCs/>
          <w:sz w:val="36"/>
          <w:szCs w:val="36"/>
          <w:u w:val="single"/>
        </w:rPr>
        <w:t>REQUEST FOR PROPOSALS FOR</w:t>
      </w:r>
    </w:p>
    <w:p w14:paraId="1BCB92AD" w14:textId="782029F9" w:rsidR="00AB19A2" w:rsidRPr="00486C42" w:rsidRDefault="00AB19A2" w:rsidP="0027560D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86C42">
        <w:rPr>
          <w:rFonts w:ascii="Tahoma" w:hAnsi="Tahoma" w:cs="Tahoma"/>
          <w:b/>
          <w:bCs/>
          <w:sz w:val="24"/>
          <w:szCs w:val="24"/>
          <w:u w:val="single"/>
        </w:rPr>
        <w:t>SUPPLY, INSTALLATION, CONFIRGURATION AND COMMISSIONING OF A</w:t>
      </w:r>
      <w:r w:rsidR="00486C42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486C42">
        <w:rPr>
          <w:rFonts w:ascii="Tahoma" w:hAnsi="Tahoma" w:cs="Tahoma"/>
          <w:b/>
          <w:bCs/>
          <w:sz w:val="24"/>
          <w:szCs w:val="24"/>
          <w:u w:val="single"/>
        </w:rPr>
        <w:t>NATIONAL QUALIFICATIONS INFORMATION MANAGEMENT SYSTEM (NAQIMS)</w:t>
      </w:r>
    </w:p>
    <w:p w14:paraId="54BC6F78" w14:textId="6D93CAA9" w:rsidR="00896A56" w:rsidRPr="00627DD9" w:rsidRDefault="00896A56" w:rsidP="0027560D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627DD9">
        <w:rPr>
          <w:rFonts w:ascii="Tahoma" w:hAnsi="Tahoma" w:cs="Tahoma"/>
          <w:sz w:val="24"/>
          <w:szCs w:val="24"/>
          <w:u w:val="single"/>
        </w:rPr>
        <w:t>TERNDER NO. KNQA/0</w:t>
      </w:r>
      <w:r w:rsidR="00AB19A2">
        <w:rPr>
          <w:rFonts w:ascii="Tahoma" w:hAnsi="Tahoma" w:cs="Tahoma"/>
          <w:sz w:val="24"/>
          <w:szCs w:val="24"/>
          <w:u w:val="single"/>
        </w:rPr>
        <w:t>1</w:t>
      </w:r>
      <w:r w:rsidRPr="00627DD9">
        <w:rPr>
          <w:rFonts w:ascii="Tahoma" w:hAnsi="Tahoma" w:cs="Tahoma"/>
          <w:sz w:val="24"/>
          <w:szCs w:val="24"/>
          <w:u w:val="single"/>
        </w:rPr>
        <w:t>/2019-2020</w:t>
      </w:r>
    </w:p>
    <w:p w14:paraId="3E845C13" w14:textId="77777777" w:rsidR="00627DD9" w:rsidRDefault="00627DD9" w:rsidP="006C6F53">
      <w:pPr>
        <w:jc w:val="both"/>
        <w:rPr>
          <w:rFonts w:ascii="Tahoma" w:hAnsi="Tahoma" w:cs="Tahoma"/>
          <w:sz w:val="24"/>
          <w:szCs w:val="24"/>
        </w:rPr>
      </w:pPr>
    </w:p>
    <w:p w14:paraId="1642A676" w14:textId="2564A902" w:rsidR="00126DD7" w:rsidRDefault="00896A56" w:rsidP="006C6F5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Kenya National Qualifications Authority (KNQA) invites proposals from eligible professionals for</w:t>
      </w:r>
      <w:r w:rsidR="00126DD7">
        <w:rPr>
          <w:rFonts w:ascii="Tahoma" w:hAnsi="Tahoma" w:cs="Tahoma"/>
          <w:sz w:val="24"/>
          <w:szCs w:val="24"/>
        </w:rPr>
        <w:t xml:space="preserve"> </w:t>
      </w:r>
      <w:r w:rsidR="00AB19A2">
        <w:rPr>
          <w:rFonts w:ascii="Tahoma" w:hAnsi="Tahoma" w:cs="Tahoma"/>
          <w:sz w:val="24"/>
          <w:szCs w:val="24"/>
        </w:rPr>
        <w:t>the supply, installation, configuration and commissioning of a National Qualifications information Management System (NAQIMS).</w:t>
      </w:r>
    </w:p>
    <w:p w14:paraId="19AE71A0" w14:textId="38CFEB92" w:rsidR="00126DD7" w:rsidRDefault="00126DD7" w:rsidP="006C6F5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 </w:t>
      </w:r>
      <w:r w:rsidR="00AB19A2">
        <w:rPr>
          <w:rFonts w:ascii="Tahoma" w:hAnsi="Tahoma" w:cs="Tahoma"/>
          <w:sz w:val="24"/>
          <w:szCs w:val="24"/>
        </w:rPr>
        <w:t>application</w:t>
      </w:r>
      <w:r>
        <w:rPr>
          <w:rFonts w:ascii="Tahoma" w:hAnsi="Tahoma" w:cs="Tahoma"/>
          <w:sz w:val="24"/>
          <w:szCs w:val="24"/>
        </w:rPr>
        <w:t xml:space="preserve"> documents may be downloaded by interested candidates free of charge from </w:t>
      </w:r>
      <w:hyperlink r:id="rId7" w:history="1">
        <w:r w:rsidRPr="00513362">
          <w:rPr>
            <w:rStyle w:val="Hyperlink"/>
            <w:rFonts w:ascii="Tahoma" w:hAnsi="Tahoma" w:cs="Tahoma"/>
            <w:sz w:val="24"/>
            <w:szCs w:val="24"/>
          </w:rPr>
          <w:t>www.knqa.go.ke</w:t>
        </w:r>
      </w:hyperlink>
      <w:r>
        <w:rPr>
          <w:rFonts w:ascii="Tahoma" w:hAnsi="Tahoma" w:cs="Tahoma"/>
          <w:sz w:val="24"/>
          <w:szCs w:val="24"/>
        </w:rPr>
        <w:t xml:space="preserve"> (or pay Kshs.</w:t>
      </w:r>
      <w:r w:rsidR="00AB19A2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000 to collect hard copies from KNQA offices located at Uchumi House, 6</w:t>
      </w:r>
      <w:r w:rsidRPr="00126DD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floor, Nairobi during working hours).  Those who download the documents must forward their particulars immediately for recording and any further clarification to </w:t>
      </w:r>
      <w:r w:rsidRPr="0022675C">
        <w:rPr>
          <w:rFonts w:ascii="Tahoma" w:hAnsi="Tahoma" w:cs="Tahoma"/>
          <w:b/>
          <w:bCs/>
          <w:sz w:val="24"/>
          <w:szCs w:val="24"/>
        </w:rPr>
        <w:t>procurement@knqa.go.ke</w:t>
      </w:r>
    </w:p>
    <w:p w14:paraId="43E5481C" w14:textId="351C3CF9" w:rsidR="00126DD7" w:rsidRDefault="00126DD7" w:rsidP="006C6F5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Completed </w:t>
      </w:r>
      <w:r w:rsidR="00486C42">
        <w:rPr>
          <w:rFonts w:ascii="Tahoma" w:hAnsi="Tahoma" w:cs="Tahoma"/>
          <w:sz w:val="24"/>
          <w:szCs w:val="24"/>
        </w:rPr>
        <w:t>applications</w:t>
      </w:r>
      <w:r>
        <w:rPr>
          <w:rFonts w:ascii="Tahoma" w:hAnsi="Tahoma" w:cs="Tahoma"/>
          <w:sz w:val="24"/>
          <w:szCs w:val="24"/>
        </w:rPr>
        <w:t xml:space="preserve"> (marked on </w:t>
      </w:r>
      <w:r w:rsidR="00486C42">
        <w:rPr>
          <w:rFonts w:ascii="Tahoma" w:hAnsi="Tahoma" w:cs="Tahoma"/>
          <w:sz w:val="24"/>
          <w:szCs w:val="24"/>
        </w:rPr>
        <w:t>Request for Proposals for Supply, Installation and Commissioning of a national Qualifications Information Management system (NAQIMS)</w:t>
      </w:r>
      <w:r w:rsidR="00627DD9">
        <w:rPr>
          <w:rFonts w:ascii="Tahoma" w:hAnsi="Tahoma" w:cs="Tahoma"/>
          <w:sz w:val="24"/>
          <w:szCs w:val="24"/>
        </w:rPr>
        <w:t xml:space="preserve"> Tender No. KNQA/0</w:t>
      </w:r>
      <w:r w:rsidR="00486C42">
        <w:rPr>
          <w:rFonts w:ascii="Tahoma" w:hAnsi="Tahoma" w:cs="Tahoma"/>
          <w:sz w:val="24"/>
          <w:szCs w:val="24"/>
        </w:rPr>
        <w:t>1</w:t>
      </w:r>
      <w:r w:rsidR="00627DD9">
        <w:rPr>
          <w:rFonts w:ascii="Tahoma" w:hAnsi="Tahoma" w:cs="Tahoma"/>
          <w:sz w:val="24"/>
          <w:szCs w:val="24"/>
        </w:rPr>
        <w:t>/2019-2020</w:t>
      </w:r>
      <w:r>
        <w:rPr>
          <w:rFonts w:ascii="Tahoma" w:hAnsi="Tahoma" w:cs="Tahoma"/>
          <w:sz w:val="24"/>
          <w:szCs w:val="24"/>
        </w:rPr>
        <w:t>) documents should be sent to:</w:t>
      </w:r>
    </w:p>
    <w:p w14:paraId="461CFE49" w14:textId="77777777" w:rsidR="00126DD7" w:rsidRDefault="00126DD7" w:rsidP="006C6F53">
      <w:pPr>
        <w:jc w:val="both"/>
        <w:rPr>
          <w:rFonts w:ascii="Tahoma" w:hAnsi="Tahoma" w:cs="Tahoma"/>
          <w:sz w:val="24"/>
          <w:szCs w:val="24"/>
        </w:rPr>
      </w:pPr>
    </w:p>
    <w:p w14:paraId="538AC11C" w14:textId="37776F56" w:rsidR="00126DD7" w:rsidRPr="0027560D" w:rsidRDefault="00126DD7" w:rsidP="006C6F5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7560D">
        <w:rPr>
          <w:rFonts w:ascii="Tahoma" w:hAnsi="Tahoma" w:cs="Tahoma"/>
          <w:b/>
          <w:bCs/>
          <w:sz w:val="24"/>
          <w:szCs w:val="24"/>
        </w:rPr>
        <w:t>The Director General/Chief Executive Officer</w:t>
      </w:r>
    </w:p>
    <w:p w14:paraId="7BF70ECE" w14:textId="7706C157" w:rsidR="00126DD7" w:rsidRPr="0027560D" w:rsidRDefault="00126DD7" w:rsidP="006C6F5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7560D">
        <w:rPr>
          <w:rFonts w:ascii="Tahoma" w:hAnsi="Tahoma" w:cs="Tahoma"/>
          <w:b/>
          <w:bCs/>
          <w:sz w:val="24"/>
          <w:szCs w:val="24"/>
        </w:rPr>
        <w:t>Kenya National Qualifications Authority</w:t>
      </w:r>
    </w:p>
    <w:p w14:paraId="59341739" w14:textId="14B07176" w:rsidR="00126DD7" w:rsidRPr="0027560D" w:rsidRDefault="00126DD7" w:rsidP="006C6F5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7560D">
        <w:rPr>
          <w:rFonts w:ascii="Tahoma" w:hAnsi="Tahoma" w:cs="Tahoma"/>
          <w:b/>
          <w:bCs/>
          <w:sz w:val="24"/>
          <w:szCs w:val="24"/>
        </w:rPr>
        <w:t>Uchumi House, 6</w:t>
      </w:r>
      <w:r w:rsidRPr="0027560D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Pr="0027560D">
        <w:rPr>
          <w:rFonts w:ascii="Tahoma" w:hAnsi="Tahoma" w:cs="Tahoma"/>
          <w:b/>
          <w:bCs/>
          <w:sz w:val="24"/>
          <w:szCs w:val="24"/>
        </w:rPr>
        <w:t xml:space="preserve"> floor</w:t>
      </w:r>
    </w:p>
    <w:p w14:paraId="4FFD6D52" w14:textId="11F137D9" w:rsidR="00126DD7" w:rsidRPr="0027560D" w:rsidRDefault="00126DD7" w:rsidP="006C6F5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7560D">
        <w:rPr>
          <w:rFonts w:ascii="Tahoma" w:hAnsi="Tahoma" w:cs="Tahoma"/>
          <w:b/>
          <w:bCs/>
          <w:sz w:val="24"/>
          <w:szCs w:val="24"/>
        </w:rPr>
        <w:t>P.O. Box 72635 – 00200</w:t>
      </w:r>
    </w:p>
    <w:p w14:paraId="35833C9F" w14:textId="040D67AC" w:rsidR="00126DD7" w:rsidRPr="0027560D" w:rsidRDefault="00126DD7" w:rsidP="006C6F5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7560D">
        <w:rPr>
          <w:rFonts w:ascii="Tahoma" w:hAnsi="Tahoma" w:cs="Tahoma"/>
          <w:b/>
          <w:bCs/>
          <w:sz w:val="24"/>
          <w:szCs w:val="24"/>
        </w:rPr>
        <w:t xml:space="preserve">Nairobi </w:t>
      </w:r>
    </w:p>
    <w:p w14:paraId="114EF6DF" w14:textId="1D618422" w:rsidR="00126DD7" w:rsidRPr="0027560D" w:rsidRDefault="00126DD7" w:rsidP="006C6F5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90E96E5" w14:textId="77777777" w:rsidR="00627DD9" w:rsidRDefault="00627DD9" w:rsidP="006C6F5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116CBE4" w14:textId="1A8A5C96" w:rsidR="00126DD7" w:rsidRDefault="00126DD7" w:rsidP="006C6F5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 be deposited in the tender box located at KNQA offices so as to be received on or before 27</w:t>
      </w:r>
      <w:r w:rsidRPr="00126DD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November, 2019 at 10 a.m.</w:t>
      </w:r>
    </w:p>
    <w:p w14:paraId="70C3D663" w14:textId="24048A5B" w:rsidR="00126DD7" w:rsidRDefault="00126DD7" w:rsidP="006C6F5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8B89314" w14:textId="77777777" w:rsidR="00627DD9" w:rsidRDefault="00627DD9" w:rsidP="006C6F53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D3C783C" w14:textId="38080030" w:rsidR="00126DD7" w:rsidRPr="006C6F53" w:rsidRDefault="00126DD7" w:rsidP="0027560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C6F53">
        <w:rPr>
          <w:rFonts w:ascii="Tahoma" w:hAnsi="Tahoma" w:cs="Tahoma"/>
          <w:b/>
          <w:bCs/>
          <w:sz w:val="24"/>
          <w:szCs w:val="24"/>
        </w:rPr>
        <w:t>HEAD, SUPPLY CHAIN</w:t>
      </w:r>
      <w:r w:rsidR="00D5102B">
        <w:rPr>
          <w:rFonts w:ascii="Tahoma" w:hAnsi="Tahoma" w:cs="Tahoma"/>
          <w:b/>
          <w:bCs/>
          <w:sz w:val="24"/>
          <w:szCs w:val="24"/>
        </w:rPr>
        <w:t xml:space="preserve"> MANAGEMENT</w:t>
      </w:r>
      <w:r w:rsidRPr="006C6F53">
        <w:rPr>
          <w:rFonts w:ascii="Tahoma" w:hAnsi="Tahoma" w:cs="Tahoma"/>
          <w:b/>
          <w:bCs/>
          <w:sz w:val="24"/>
          <w:szCs w:val="24"/>
        </w:rPr>
        <w:t xml:space="preserve"> SERVICES</w:t>
      </w:r>
    </w:p>
    <w:p w14:paraId="0AF6362C" w14:textId="77777777" w:rsidR="00896A56" w:rsidRDefault="00896A56" w:rsidP="006C6F53">
      <w:pPr>
        <w:jc w:val="both"/>
      </w:pPr>
    </w:p>
    <w:p w14:paraId="37D390DA" w14:textId="77777777" w:rsidR="009959DC" w:rsidRDefault="009959DC" w:rsidP="006C6F53">
      <w:pPr>
        <w:jc w:val="both"/>
      </w:pPr>
    </w:p>
    <w:sectPr w:rsidR="009959DC" w:rsidSect="00974246">
      <w:footerReference w:type="default" r:id="rId8"/>
      <w:pgSz w:w="11906" w:h="16838"/>
      <w:pgMar w:top="709" w:right="1080" w:bottom="1276" w:left="10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1BD1" w14:textId="77777777" w:rsidR="007328AF" w:rsidRDefault="007328AF">
      <w:pPr>
        <w:spacing w:after="0" w:line="240" w:lineRule="auto"/>
      </w:pPr>
      <w:r>
        <w:separator/>
      </w:r>
    </w:p>
  </w:endnote>
  <w:endnote w:type="continuationSeparator" w:id="0">
    <w:p w14:paraId="663C59E5" w14:textId="77777777" w:rsidR="007328AF" w:rsidRDefault="0073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E195" w14:textId="77777777" w:rsidR="006B7FC8" w:rsidRPr="00B1699C" w:rsidRDefault="00896A56" w:rsidP="00C41612">
    <w:pPr>
      <w:tabs>
        <w:tab w:val="center" w:pos="5614"/>
        <w:tab w:val="center" w:pos="8917"/>
      </w:tabs>
      <w:spacing w:after="0"/>
      <w:jc w:val="center"/>
      <w:rPr>
        <w:b/>
        <w:color w:val="00B050"/>
      </w:rPr>
    </w:pPr>
    <w:r w:rsidRPr="00B1699C">
      <w:rPr>
        <w:b/>
        <w:color w:val="00B050"/>
      </w:rPr>
      <w:t>SHAPING THE FUTURE OF KENYA</w:t>
    </w:r>
  </w:p>
  <w:p w14:paraId="62DFCE45" w14:textId="77777777" w:rsidR="006B7FC8" w:rsidRDefault="00732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CAB1" w14:textId="77777777" w:rsidR="007328AF" w:rsidRDefault="007328AF">
      <w:pPr>
        <w:spacing w:after="0" w:line="240" w:lineRule="auto"/>
      </w:pPr>
      <w:r>
        <w:separator/>
      </w:r>
    </w:p>
  </w:footnote>
  <w:footnote w:type="continuationSeparator" w:id="0">
    <w:p w14:paraId="2D2178D3" w14:textId="77777777" w:rsidR="007328AF" w:rsidRDefault="0073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56"/>
    <w:rsid w:val="00126DD7"/>
    <w:rsid w:val="001E1BCD"/>
    <w:rsid w:val="0022675C"/>
    <w:rsid w:val="0027560D"/>
    <w:rsid w:val="002C38A2"/>
    <w:rsid w:val="0033567B"/>
    <w:rsid w:val="00486C42"/>
    <w:rsid w:val="0049124C"/>
    <w:rsid w:val="00526DD5"/>
    <w:rsid w:val="00627DD9"/>
    <w:rsid w:val="006C6F53"/>
    <w:rsid w:val="007328AF"/>
    <w:rsid w:val="00896A56"/>
    <w:rsid w:val="008D7F78"/>
    <w:rsid w:val="009959DC"/>
    <w:rsid w:val="009C131D"/>
    <w:rsid w:val="00AB19A2"/>
    <w:rsid w:val="00B1699C"/>
    <w:rsid w:val="00C8726F"/>
    <w:rsid w:val="00D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AAFB"/>
  <w15:chartTrackingRefBased/>
  <w15:docId w15:val="{E89E9D92-1749-4D63-B382-FC190A4A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56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56"/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96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D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53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9C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nqa.go.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2019-11-14T08:07:00Z</cp:lastPrinted>
  <dcterms:created xsi:type="dcterms:W3CDTF">2019-11-14T08:02:00Z</dcterms:created>
  <dcterms:modified xsi:type="dcterms:W3CDTF">2019-11-14T08:07:00Z</dcterms:modified>
</cp:coreProperties>
</file>